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EFE55" w14:textId="77777777" w:rsidR="00FF3C83" w:rsidRPr="00D31E07" w:rsidRDefault="00D31E07">
      <w:pPr>
        <w:suppressAutoHyphens/>
        <w:jc w:val="center"/>
        <w:rPr>
          <w:rFonts w:ascii="HelveticaLT" w:hAnsi="HelveticaLT" w:cs="HelveticaLT"/>
          <w:sz w:val="20"/>
          <w:szCs w:val="24"/>
          <w:lang w:eastAsia="ar-SA"/>
        </w:rPr>
      </w:pPr>
      <w:r w:rsidRPr="00D31E07">
        <w:rPr>
          <w:noProof/>
          <w:szCs w:val="24"/>
          <w:lang w:eastAsia="lt-LT"/>
        </w:rPr>
        <w:drawing>
          <wp:inline distT="0" distB="0" distL="0" distR="0" wp14:anchorId="41CEFFF3" wp14:editId="41CEFFF4">
            <wp:extent cx="447040" cy="540385"/>
            <wp:effectExtent l="0" t="0" r="0" b="0"/>
            <wp:docPr id="1" name="Picture 1" descr="Aprašas: rajono 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ašas: rajono nespalvot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FE56" w14:textId="77777777" w:rsidR="00FF3C83" w:rsidRDefault="00D31E07">
      <w:pPr>
        <w:keepNext/>
        <w:tabs>
          <w:tab w:val="left" w:pos="0"/>
        </w:tabs>
        <w:suppressAutoHyphens/>
        <w:spacing w:line="360" w:lineRule="auto"/>
        <w:ind w:left="432" w:hanging="432"/>
        <w:jc w:val="center"/>
        <w:rPr>
          <w:b/>
          <w:lang w:eastAsia="ar-SA"/>
        </w:rPr>
      </w:pPr>
      <w:r w:rsidRPr="00D31E07">
        <w:rPr>
          <w:b/>
          <w:lang w:eastAsia="ar-SA"/>
        </w:rPr>
        <w:t>ALYTAUS RAJONO SAVIVALDYBĖS TARYBA</w:t>
      </w:r>
    </w:p>
    <w:p w14:paraId="66A2AEF7" w14:textId="77777777" w:rsidR="002671E6" w:rsidRPr="00D31E07" w:rsidRDefault="002671E6">
      <w:pPr>
        <w:keepNext/>
        <w:tabs>
          <w:tab w:val="left" w:pos="0"/>
        </w:tabs>
        <w:suppressAutoHyphens/>
        <w:spacing w:line="360" w:lineRule="auto"/>
        <w:ind w:left="432" w:hanging="432"/>
        <w:jc w:val="center"/>
        <w:rPr>
          <w:rFonts w:ascii="TimesLT" w:hAnsi="TimesLT" w:cs="TimesLT"/>
          <w:b/>
          <w:sz w:val="14"/>
          <w:lang w:eastAsia="ar-SA"/>
        </w:rPr>
      </w:pPr>
    </w:p>
    <w:p w14:paraId="41CEFE57" w14:textId="77777777" w:rsidR="00FF3C83" w:rsidRPr="00D31E07" w:rsidRDefault="00D31E07">
      <w:pPr>
        <w:keepNext/>
        <w:tabs>
          <w:tab w:val="left" w:pos="0"/>
        </w:tabs>
        <w:suppressAutoHyphens/>
        <w:ind w:left="432" w:hanging="432"/>
        <w:jc w:val="center"/>
        <w:rPr>
          <w:rFonts w:ascii="TimesLT" w:hAnsi="TimesLT"/>
          <w:b/>
          <w:lang w:eastAsia="ar-SA"/>
        </w:rPr>
      </w:pPr>
      <w:r w:rsidRPr="00D31E07">
        <w:rPr>
          <w:b/>
          <w:lang w:eastAsia="ar-SA"/>
        </w:rPr>
        <w:t>SPRENDIMAS</w:t>
      </w:r>
    </w:p>
    <w:p w14:paraId="41CEFE58" w14:textId="77777777" w:rsidR="00FF3C83" w:rsidRPr="00D31E07" w:rsidRDefault="00D31E07">
      <w:pPr>
        <w:suppressAutoHyphens/>
        <w:ind w:firstLine="310"/>
        <w:jc w:val="center"/>
        <w:rPr>
          <w:b/>
          <w:bCs/>
          <w:szCs w:val="24"/>
          <w:lang w:eastAsia="ar-SA"/>
        </w:rPr>
      </w:pPr>
      <w:r w:rsidRPr="00D31E07">
        <w:rPr>
          <w:b/>
          <w:bCs/>
          <w:szCs w:val="24"/>
          <w:lang w:eastAsia="ar-SA"/>
        </w:rPr>
        <w:t>DĖL ALYTAUS RAJONO SAVIVALDYBĖS TARYBOS 2014 M. LAPKRIČIO 24 D.</w:t>
      </w:r>
    </w:p>
    <w:p w14:paraId="41CEFE59" w14:textId="77777777" w:rsidR="00FF3C83" w:rsidRPr="00D31E07" w:rsidRDefault="00D31E07">
      <w:pPr>
        <w:suppressAutoHyphens/>
        <w:ind w:firstLine="496"/>
        <w:jc w:val="center"/>
        <w:rPr>
          <w:b/>
          <w:bCs/>
          <w:szCs w:val="24"/>
          <w:lang w:eastAsia="ar-SA"/>
        </w:rPr>
      </w:pPr>
      <w:r w:rsidRPr="00D31E07">
        <w:rPr>
          <w:b/>
          <w:bCs/>
          <w:szCs w:val="24"/>
          <w:lang w:eastAsia="ar-SA"/>
        </w:rPr>
        <w:t>SPRENDIMO NR. K-330 „DĖL UGDYMO ĮSTAIGŲ, KURIŲ SAVININKĖ YRA</w:t>
      </w:r>
    </w:p>
    <w:p w14:paraId="41CEFE5A" w14:textId="77777777" w:rsidR="00FF3C83" w:rsidRPr="00D31E07" w:rsidRDefault="00D31E07">
      <w:pPr>
        <w:suppressAutoHyphens/>
        <w:ind w:firstLine="434"/>
        <w:jc w:val="center"/>
        <w:rPr>
          <w:b/>
          <w:bCs/>
          <w:szCs w:val="24"/>
          <w:lang w:eastAsia="ar-SA"/>
        </w:rPr>
      </w:pPr>
      <w:r w:rsidRPr="00D31E07">
        <w:rPr>
          <w:b/>
          <w:bCs/>
          <w:szCs w:val="24"/>
          <w:lang w:eastAsia="ar-SA"/>
        </w:rPr>
        <w:t>ALYTAUS RAJONO SAVIVALDYBĖ, TEIKIAMŲ ATLYGINTINŲ PASLAUGŲ</w:t>
      </w:r>
    </w:p>
    <w:p w14:paraId="41CEFE5B" w14:textId="77777777" w:rsidR="00FF3C83" w:rsidRPr="00D31E07" w:rsidRDefault="00D31E07">
      <w:pPr>
        <w:suppressAutoHyphens/>
        <w:ind w:firstLine="2356"/>
        <w:jc w:val="center"/>
        <w:rPr>
          <w:szCs w:val="24"/>
          <w:lang w:eastAsia="ar-SA"/>
        </w:rPr>
      </w:pPr>
      <w:r w:rsidRPr="00D31E07">
        <w:rPr>
          <w:b/>
          <w:bCs/>
          <w:szCs w:val="24"/>
          <w:lang w:eastAsia="ar-SA"/>
        </w:rPr>
        <w:t>ĮKAINIŲ PATVIRTINIMO“ PAKEITIMO</w:t>
      </w:r>
    </w:p>
    <w:p w14:paraId="41CEFE5C" w14:textId="77777777" w:rsidR="00FF3C83" w:rsidRPr="00D31E07" w:rsidRDefault="00FF3C83">
      <w:pPr>
        <w:suppressAutoHyphens/>
        <w:snapToGrid w:val="0"/>
        <w:jc w:val="center"/>
        <w:rPr>
          <w:szCs w:val="24"/>
          <w:lang w:eastAsia="ar-SA"/>
        </w:rPr>
      </w:pPr>
    </w:p>
    <w:p w14:paraId="41CEFE5D" w14:textId="77777777" w:rsidR="00FF3C83" w:rsidRPr="00D31E07" w:rsidRDefault="00D31E07">
      <w:pPr>
        <w:suppressAutoHyphens/>
        <w:jc w:val="center"/>
        <w:rPr>
          <w:szCs w:val="24"/>
          <w:lang w:eastAsia="ar-SA"/>
        </w:rPr>
      </w:pPr>
      <w:r w:rsidRPr="00D31E07">
        <w:rPr>
          <w:szCs w:val="24"/>
          <w:lang w:eastAsia="ar-SA"/>
        </w:rPr>
        <w:t>2018 m. spalio 2 d. Nr. K-187</w:t>
      </w:r>
    </w:p>
    <w:p w14:paraId="41CEFE5E" w14:textId="77777777" w:rsidR="00FF3C83" w:rsidRPr="00D31E07" w:rsidRDefault="00D31E07">
      <w:pPr>
        <w:keepNext/>
        <w:tabs>
          <w:tab w:val="left" w:pos="0"/>
        </w:tabs>
        <w:suppressAutoHyphens/>
        <w:ind w:left="576" w:hanging="576"/>
        <w:jc w:val="center"/>
        <w:outlineLvl w:val="1"/>
        <w:rPr>
          <w:rFonts w:ascii="TimesLT" w:hAnsi="TimesLT" w:cs="TimesLT"/>
          <w:lang w:eastAsia="ar-SA"/>
        </w:rPr>
      </w:pPr>
      <w:r w:rsidRPr="00D31E07">
        <w:rPr>
          <w:lang w:eastAsia="ar-SA"/>
        </w:rPr>
        <w:t>Alytus</w:t>
      </w:r>
      <w:bookmarkStart w:id="0" w:name="_GoBack"/>
      <w:bookmarkEnd w:id="0"/>
    </w:p>
    <w:p w14:paraId="41CEFE5F" w14:textId="77777777" w:rsidR="00FF3C83" w:rsidRPr="00D31E07" w:rsidRDefault="00FF3C83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</w:p>
    <w:p w14:paraId="41CEFE60" w14:textId="77777777" w:rsidR="00FF3C83" w:rsidRPr="00D31E07" w:rsidRDefault="00FF3C83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</w:p>
    <w:p w14:paraId="41CEFE61" w14:textId="77777777" w:rsidR="00FF3C83" w:rsidRPr="00D31E07" w:rsidRDefault="00D31E07" w:rsidP="00D31E07">
      <w:pPr>
        <w:suppressAutoHyphens/>
        <w:ind w:firstLine="1296"/>
        <w:jc w:val="both"/>
        <w:rPr>
          <w:szCs w:val="24"/>
          <w:lang w:eastAsia="ar-SA"/>
        </w:rPr>
      </w:pPr>
      <w:r w:rsidRPr="00D31E07">
        <w:rPr>
          <w:szCs w:val="24"/>
          <w:lang w:eastAsia="ar-SA"/>
        </w:rPr>
        <w:t xml:space="preserve">Vadovaudamasi Lietuvos Respublikos vietos savivaldos įstatymo 18 straipsnio 1 dalimi bei atsižvelgdama į Alytaus r. Daugų Vlado Mirono gimnazijos direktoriaus Almanto Jakimavičiaus 2018 m. gegužės 22 d. prašymą Nr. V6-91(9.13) „Dėl teikiamų apgyvendinimo paslaugų įkainių patvirtinimo pakeitimo“, Alytaus rajono savivaldybės taryba n u s p r e n d ž i a: </w:t>
      </w:r>
    </w:p>
    <w:p w14:paraId="41CEFE62" w14:textId="77777777" w:rsidR="00FF3C83" w:rsidRPr="00D31E07" w:rsidRDefault="00D31E07" w:rsidP="00D31E07">
      <w:pPr>
        <w:suppressAutoHyphens/>
        <w:ind w:firstLine="1296"/>
        <w:jc w:val="both"/>
        <w:rPr>
          <w:szCs w:val="24"/>
          <w:lang w:eastAsia="ar-SA"/>
        </w:rPr>
      </w:pPr>
      <w:r w:rsidRPr="00D31E07">
        <w:rPr>
          <w:szCs w:val="24"/>
          <w:lang w:eastAsia="ar-SA"/>
        </w:rPr>
        <w:t>1. Pakeisti Alytaus rajono savivaldybės tarybos 2014 m. lapkričio 24 d. sprendimo Nr. K-330 „Dėl ugdymo įstaigų, kurių savininkė yra Alytaus rajono savivaldybė, teikiamų atlygintinų paslaugų įkainių patvirtinimo“ (toliau – sprendimas) 2 punktą ir išdėstyti jį nauja redakcija:</w:t>
      </w:r>
    </w:p>
    <w:p w14:paraId="41CEFE67" w14:textId="78E4B70D" w:rsidR="00FF3C83" w:rsidRPr="00D31E07" w:rsidRDefault="00D31E07" w:rsidP="00D31E07">
      <w:pPr>
        <w:suppressAutoHyphens/>
        <w:ind w:firstLine="1296"/>
        <w:jc w:val="both"/>
        <w:rPr>
          <w:szCs w:val="24"/>
          <w:lang w:eastAsia="ar-SA"/>
        </w:rPr>
      </w:pPr>
      <w:r w:rsidRPr="00D31E07">
        <w:rPr>
          <w:szCs w:val="24"/>
          <w:lang w:eastAsia="ar-SA"/>
        </w:rPr>
        <w:t xml:space="preserve">„2. Patvirtinti Ugdymo įstaigų, kurių savininkė yra Alytaus rajono savivaldybė, teikiamų atlygintinų paslaugų įkainių sąrašą pagal priedą“. </w:t>
      </w:r>
    </w:p>
    <w:p w14:paraId="346537B3" w14:textId="77777777" w:rsidR="00D31E07" w:rsidRPr="00D31E07" w:rsidRDefault="00D31E07">
      <w:pPr>
        <w:suppressAutoHyphens/>
      </w:pPr>
    </w:p>
    <w:p w14:paraId="26ACCBDC" w14:textId="77777777" w:rsidR="00D31E07" w:rsidRPr="00D31E07" w:rsidRDefault="00D31E07">
      <w:pPr>
        <w:suppressAutoHyphens/>
      </w:pPr>
    </w:p>
    <w:p w14:paraId="4E158E70" w14:textId="77777777" w:rsidR="00D31E07" w:rsidRPr="00D31E07" w:rsidRDefault="00D31E07">
      <w:pPr>
        <w:suppressAutoHyphens/>
      </w:pPr>
    </w:p>
    <w:p w14:paraId="41CEFE7C" w14:textId="3B6EA3FE" w:rsidR="00FF3C83" w:rsidRPr="00D31E07" w:rsidRDefault="00D31E07">
      <w:pPr>
        <w:suppressAutoHyphens/>
        <w:rPr>
          <w:szCs w:val="24"/>
          <w:lang w:eastAsia="ar-SA"/>
        </w:rPr>
      </w:pPr>
      <w:r w:rsidRPr="00D31E07">
        <w:rPr>
          <w:szCs w:val="24"/>
          <w:lang w:eastAsia="ar-SA"/>
        </w:rPr>
        <w:t>Savivaldybės meras</w:t>
      </w:r>
      <w:r w:rsidRPr="00D31E07">
        <w:rPr>
          <w:szCs w:val="24"/>
          <w:lang w:eastAsia="ar-SA"/>
        </w:rPr>
        <w:tab/>
        <w:t xml:space="preserve">                                                                                 Algirdas Vrubliauskas</w:t>
      </w:r>
    </w:p>
    <w:p w14:paraId="681C61E0" w14:textId="77777777" w:rsidR="00D31E07" w:rsidRPr="00D31E07" w:rsidRDefault="00D31E07">
      <w:pPr>
        <w:suppressAutoHyphens/>
        <w:ind w:firstLine="5954"/>
        <w:sectPr w:rsidR="00D31E07" w:rsidRPr="00D31E07" w:rsidSect="00D31E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99" w:right="567" w:bottom="1134" w:left="1701" w:header="567" w:footer="567" w:gutter="0"/>
          <w:cols w:space="1296"/>
          <w:titlePg/>
          <w:docGrid w:linePitch="600" w:charSpace="32768"/>
        </w:sectPr>
      </w:pPr>
    </w:p>
    <w:p w14:paraId="41CEFE7D" w14:textId="7FDD4E93" w:rsidR="00FF3C83" w:rsidRPr="00D31E07" w:rsidRDefault="00D31E07">
      <w:pPr>
        <w:suppressAutoHyphens/>
        <w:ind w:firstLine="5954"/>
        <w:rPr>
          <w:szCs w:val="24"/>
          <w:lang w:eastAsia="ar-SA"/>
        </w:rPr>
      </w:pPr>
      <w:r w:rsidRPr="00D31E07">
        <w:rPr>
          <w:szCs w:val="24"/>
          <w:lang w:eastAsia="ar-SA"/>
        </w:rPr>
        <w:lastRenderedPageBreak/>
        <w:t xml:space="preserve">Alytaus rajono savivaldybės tarybos </w:t>
      </w:r>
    </w:p>
    <w:p w14:paraId="41CEFE7E" w14:textId="77777777" w:rsidR="00FF3C83" w:rsidRPr="00D31E07" w:rsidRDefault="00D31E07">
      <w:pPr>
        <w:suppressAutoHyphens/>
        <w:ind w:firstLine="5954"/>
        <w:rPr>
          <w:szCs w:val="24"/>
          <w:lang w:eastAsia="ar-SA"/>
        </w:rPr>
      </w:pPr>
      <w:r w:rsidRPr="00D31E07">
        <w:rPr>
          <w:szCs w:val="24"/>
          <w:lang w:eastAsia="ar-SA"/>
        </w:rPr>
        <w:t xml:space="preserve">2018 m. spalio 2 d. </w:t>
      </w:r>
    </w:p>
    <w:p w14:paraId="41CEFE7F" w14:textId="77777777" w:rsidR="00FF3C83" w:rsidRPr="00D31E07" w:rsidRDefault="00D31E07">
      <w:pPr>
        <w:suppressAutoHyphens/>
        <w:ind w:firstLine="5954"/>
        <w:rPr>
          <w:szCs w:val="24"/>
          <w:lang w:eastAsia="ar-SA"/>
        </w:rPr>
      </w:pPr>
      <w:r w:rsidRPr="00D31E07">
        <w:rPr>
          <w:szCs w:val="24"/>
          <w:lang w:eastAsia="ar-SA"/>
        </w:rPr>
        <w:t xml:space="preserve">sprendimo Nr. K-187 </w:t>
      </w:r>
    </w:p>
    <w:p w14:paraId="41CEFE80" w14:textId="77777777" w:rsidR="00FF3C83" w:rsidRPr="00D31E07" w:rsidRDefault="00D31E07">
      <w:pPr>
        <w:suppressAutoHyphens/>
        <w:ind w:firstLine="5954"/>
        <w:rPr>
          <w:szCs w:val="24"/>
          <w:lang w:eastAsia="ar-SA"/>
        </w:rPr>
      </w:pPr>
      <w:r w:rsidRPr="00D31E07">
        <w:rPr>
          <w:szCs w:val="24"/>
          <w:lang w:eastAsia="ar-SA"/>
        </w:rPr>
        <w:t>priedas</w:t>
      </w:r>
    </w:p>
    <w:p w14:paraId="41CEFE81" w14:textId="77777777" w:rsidR="00FF3C83" w:rsidRPr="00D31E07" w:rsidRDefault="00FF3C83">
      <w:pPr>
        <w:suppressAutoHyphens/>
        <w:jc w:val="center"/>
        <w:rPr>
          <w:szCs w:val="24"/>
          <w:lang w:eastAsia="ar-SA"/>
        </w:rPr>
      </w:pPr>
    </w:p>
    <w:p w14:paraId="41CEFE82" w14:textId="77777777" w:rsidR="00FF3C83" w:rsidRPr="00D31E07" w:rsidRDefault="00FF3C83">
      <w:pPr>
        <w:suppressAutoHyphens/>
        <w:jc w:val="center"/>
        <w:rPr>
          <w:szCs w:val="24"/>
          <w:lang w:eastAsia="ar-SA"/>
        </w:rPr>
      </w:pPr>
    </w:p>
    <w:p w14:paraId="41CEFE83" w14:textId="77777777" w:rsidR="00FF3C83" w:rsidRPr="00D31E07" w:rsidRDefault="00D31E07">
      <w:pPr>
        <w:suppressAutoHyphens/>
        <w:jc w:val="center"/>
        <w:rPr>
          <w:b/>
          <w:szCs w:val="24"/>
          <w:highlight w:val="lightGray"/>
          <w:u w:val="single"/>
          <w:lang w:eastAsia="ar-SA"/>
        </w:rPr>
      </w:pPr>
      <w:r w:rsidRPr="00D31E07">
        <w:rPr>
          <w:b/>
          <w:szCs w:val="24"/>
          <w:highlight w:val="lightGray"/>
          <w:u w:val="single"/>
          <w:lang w:eastAsia="ar-SA"/>
        </w:rPr>
        <w:t>Ugdymo įstaigų, kurių savininkė yra Alytaus rajono savivaldybė,  atlygintinų paslaugų įkainių sąrašas</w:t>
      </w:r>
    </w:p>
    <w:p w14:paraId="41CEFE84" w14:textId="77777777" w:rsidR="00FF3C83" w:rsidRPr="00D31E07" w:rsidRDefault="00FF3C83">
      <w:pPr>
        <w:suppressAutoHyphens/>
        <w:jc w:val="center"/>
        <w:rPr>
          <w:b/>
          <w:szCs w:val="24"/>
          <w:u w:val="single"/>
          <w:lang w:eastAsia="ar-SA"/>
        </w:rPr>
      </w:pPr>
    </w:p>
    <w:p w14:paraId="41CEFE85" w14:textId="77777777" w:rsidR="00FF3C83" w:rsidRPr="00D31E07" w:rsidRDefault="00D31E07">
      <w:pPr>
        <w:suppressAutoHyphens/>
        <w:jc w:val="center"/>
        <w:rPr>
          <w:b/>
          <w:szCs w:val="24"/>
          <w:u w:val="single"/>
          <w:lang w:eastAsia="ar-SA"/>
        </w:rPr>
      </w:pPr>
      <w:r w:rsidRPr="00D31E07">
        <w:rPr>
          <w:b/>
          <w:szCs w:val="24"/>
          <w:u w:val="single"/>
          <w:lang w:eastAsia="ar-SA"/>
        </w:rPr>
        <w:t>Įkainiai už teikiamas paslaugas Alytaus rajono savivaldybės bendrojo ugdymo įstaigose</w:t>
      </w:r>
    </w:p>
    <w:p w14:paraId="41CEFE86" w14:textId="77777777" w:rsidR="00FF3C83" w:rsidRPr="00D31E07" w:rsidRDefault="00FF3C83">
      <w:pPr>
        <w:suppressAutoHyphens/>
        <w:jc w:val="center"/>
        <w:rPr>
          <w:b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39"/>
        <w:gridCol w:w="2606"/>
        <w:gridCol w:w="2074"/>
      </w:tblGrid>
      <w:tr w:rsidR="00FF3C83" w:rsidRPr="00D31E07" w14:paraId="41CEFE8C" w14:textId="77777777">
        <w:tc>
          <w:tcPr>
            <w:tcW w:w="669" w:type="dxa"/>
          </w:tcPr>
          <w:p w14:paraId="41CEFE87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Eil.</w:t>
            </w:r>
          </w:p>
          <w:p w14:paraId="41CEFE88" w14:textId="77777777" w:rsidR="00FF3C83" w:rsidRPr="00D31E07" w:rsidRDefault="00D31E07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Nr.</w:t>
            </w:r>
          </w:p>
        </w:tc>
        <w:tc>
          <w:tcPr>
            <w:tcW w:w="4839" w:type="dxa"/>
          </w:tcPr>
          <w:p w14:paraId="41CEFE8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Teikiamos paslaugos</w:t>
            </w:r>
          </w:p>
        </w:tc>
        <w:tc>
          <w:tcPr>
            <w:tcW w:w="2606" w:type="dxa"/>
          </w:tcPr>
          <w:p w14:paraId="41CEFE8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Matavimo vienetas</w:t>
            </w:r>
          </w:p>
        </w:tc>
        <w:tc>
          <w:tcPr>
            <w:tcW w:w="2074" w:type="dxa"/>
          </w:tcPr>
          <w:p w14:paraId="41CEFE8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Įkainis,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</w:p>
        </w:tc>
      </w:tr>
      <w:tr w:rsidR="00FF3C83" w:rsidRPr="00D31E07" w14:paraId="41CEFE91" w14:textId="77777777">
        <w:tc>
          <w:tcPr>
            <w:tcW w:w="669" w:type="dxa"/>
          </w:tcPr>
          <w:p w14:paraId="41CEFE8D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1.</w:t>
            </w:r>
          </w:p>
        </w:tc>
        <w:tc>
          <w:tcPr>
            <w:tcW w:w="4839" w:type="dxa"/>
          </w:tcPr>
          <w:p w14:paraId="41CEFE8E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Užsiėmimai sporto salėje</w:t>
            </w:r>
          </w:p>
        </w:tc>
        <w:tc>
          <w:tcPr>
            <w:tcW w:w="2606" w:type="dxa"/>
          </w:tcPr>
          <w:p w14:paraId="41CEFE8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1,5 val., kv. m.</w:t>
            </w:r>
          </w:p>
        </w:tc>
        <w:tc>
          <w:tcPr>
            <w:tcW w:w="2074" w:type="dxa"/>
          </w:tcPr>
          <w:p w14:paraId="41CEFE9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0,02</w:t>
            </w:r>
          </w:p>
        </w:tc>
      </w:tr>
      <w:tr w:rsidR="00FF3C83" w:rsidRPr="00D31E07" w14:paraId="41CEFE9C" w14:textId="77777777">
        <w:tc>
          <w:tcPr>
            <w:tcW w:w="669" w:type="dxa"/>
          </w:tcPr>
          <w:p w14:paraId="41CEFE92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2.</w:t>
            </w:r>
          </w:p>
        </w:tc>
        <w:tc>
          <w:tcPr>
            <w:tcW w:w="4839" w:type="dxa"/>
          </w:tcPr>
          <w:p w14:paraId="41CEFE93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Apgyvendinimo paslauga bendrabutyje:</w:t>
            </w:r>
          </w:p>
          <w:p w14:paraId="41CEFE9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(1 lova be patalynės)</w:t>
            </w:r>
          </w:p>
          <w:p w14:paraId="41CEFE95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(1 lova su patalyne)</w:t>
            </w:r>
          </w:p>
        </w:tc>
        <w:tc>
          <w:tcPr>
            <w:tcW w:w="2606" w:type="dxa"/>
          </w:tcPr>
          <w:p w14:paraId="41CEFE96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97" w14:textId="77777777" w:rsidR="00FF3C83" w:rsidRPr="00D31E07" w:rsidRDefault="00D31E07">
            <w:pPr>
              <w:suppressAutoHyphens/>
              <w:ind w:firstLine="84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  <w:p w14:paraId="41CEFE9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</w:tc>
        <w:tc>
          <w:tcPr>
            <w:tcW w:w="2074" w:type="dxa"/>
          </w:tcPr>
          <w:p w14:paraId="41CEFE99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9A" w14:textId="77777777" w:rsidR="00FF3C83" w:rsidRPr="00D31E07" w:rsidRDefault="00D31E07">
            <w:pPr>
              <w:suppressAutoHyphens/>
              <w:ind w:firstLine="66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4,50</w:t>
            </w:r>
          </w:p>
          <w:p w14:paraId="41CEFE9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5,00</w:t>
            </w:r>
          </w:p>
        </w:tc>
      </w:tr>
      <w:tr w:rsidR="00FF3C83" w:rsidRPr="00D31E07" w14:paraId="41CEFEA1" w14:textId="77777777">
        <w:tc>
          <w:tcPr>
            <w:tcW w:w="669" w:type="dxa"/>
          </w:tcPr>
          <w:p w14:paraId="41CEFE9D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3.</w:t>
            </w:r>
          </w:p>
        </w:tc>
        <w:tc>
          <w:tcPr>
            <w:tcW w:w="4839" w:type="dxa"/>
          </w:tcPr>
          <w:p w14:paraId="41CEFE9E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Naudojimasis kompiuteriu</w:t>
            </w:r>
          </w:p>
        </w:tc>
        <w:tc>
          <w:tcPr>
            <w:tcW w:w="2606" w:type="dxa"/>
          </w:tcPr>
          <w:p w14:paraId="41CEFE9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074" w:type="dxa"/>
          </w:tcPr>
          <w:p w14:paraId="41CEFEA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0,87</w:t>
            </w:r>
          </w:p>
        </w:tc>
      </w:tr>
      <w:tr w:rsidR="00FF3C83" w:rsidRPr="00D31E07" w14:paraId="41CEFEA7" w14:textId="77777777">
        <w:tc>
          <w:tcPr>
            <w:tcW w:w="669" w:type="dxa"/>
          </w:tcPr>
          <w:p w14:paraId="41CEFEA2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4.</w:t>
            </w:r>
          </w:p>
        </w:tc>
        <w:tc>
          <w:tcPr>
            <w:tcW w:w="4839" w:type="dxa"/>
          </w:tcPr>
          <w:p w14:paraId="41CEFEA3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Naudojimasis internetiniu ryšiu</w:t>
            </w:r>
          </w:p>
        </w:tc>
        <w:tc>
          <w:tcPr>
            <w:tcW w:w="2606" w:type="dxa"/>
          </w:tcPr>
          <w:p w14:paraId="41CEFEA4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2074" w:type="dxa"/>
          </w:tcPr>
          <w:p w14:paraId="41CEFEA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5,50</w:t>
            </w:r>
          </w:p>
          <w:p w14:paraId="41CEFEA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(abonentinis mokestis)</w:t>
            </w:r>
          </w:p>
        </w:tc>
      </w:tr>
      <w:tr w:rsidR="00FF3C83" w:rsidRPr="00D31E07" w14:paraId="41CEFEB0" w14:textId="77777777">
        <w:tc>
          <w:tcPr>
            <w:tcW w:w="669" w:type="dxa"/>
          </w:tcPr>
          <w:p w14:paraId="41CEFEA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5.</w:t>
            </w:r>
          </w:p>
        </w:tc>
        <w:tc>
          <w:tcPr>
            <w:tcW w:w="4839" w:type="dxa"/>
          </w:tcPr>
          <w:p w14:paraId="41CEFEA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Spausdinimas spausdintuvu (nespalvotai):</w:t>
            </w:r>
          </w:p>
          <w:p w14:paraId="41CEFEAA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4</w:t>
            </w:r>
          </w:p>
          <w:p w14:paraId="41CEFEAB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3</w:t>
            </w:r>
          </w:p>
        </w:tc>
        <w:tc>
          <w:tcPr>
            <w:tcW w:w="2606" w:type="dxa"/>
          </w:tcPr>
          <w:p w14:paraId="41CEFEA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psl.</w:t>
            </w:r>
          </w:p>
        </w:tc>
        <w:tc>
          <w:tcPr>
            <w:tcW w:w="2074" w:type="dxa"/>
          </w:tcPr>
          <w:p w14:paraId="41CEFEAD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AE" w14:textId="77777777" w:rsidR="00FF3C83" w:rsidRPr="00D31E07" w:rsidRDefault="00D31E07">
            <w:pPr>
              <w:suppressAutoHyphens/>
              <w:ind w:firstLine="66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0,06</w:t>
            </w:r>
          </w:p>
          <w:p w14:paraId="41CEFEA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0,12</w:t>
            </w:r>
          </w:p>
        </w:tc>
      </w:tr>
      <w:tr w:rsidR="00FF3C83" w:rsidRPr="00D31E07" w14:paraId="41CEFEBB" w14:textId="77777777">
        <w:tc>
          <w:tcPr>
            <w:tcW w:w="669" w:type="dxa"/>
          </w:tcPr>
          <w:p w14:paraId="41CEFEB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6.</w:t>
            </w:r>
          </w:p>
        </w:tc>
        <w:tc>
          <w:tcPr>
            <w:tcW w:w="4839" w:type="dxa"/>
          </w:tcPr>
          <w:p w14:paraId="41CEFEB2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Spausdinimas spausdintuvu (spalvotai):</w:t>
            </w:r>
          </w:p>
          <w:p w14:paraId="41CEFEB3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4</w:t>
            </w:r>
          </w:p>
          <w:p w14:paraId="41CEFEB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3</w:t>
            </w:r>
          </w:p>
          <w:p w14:paraId="41CEFEB5" w14:textId="77777777" w:rsidR="00FF3C83" w:rsidRPr="00D31E07" w:rsidRDefault="00FF3C83">
            <w:pPr>
              <w:suppressAutoHyphens/>
              <w:jc w:val="both"/>
              <w:rPr>
                <w:szCs w:val="24"/>
                <w:lang w:eastAsia="ar-SA"/>
              </w:rPr>
            </w:pPr>
          </w:p>
          <w:p w14:paraId="41CEFEB6" w14:textId="77777777" w:rsidR="00FF3C83" w:rsidRPr="00D31E07" w:rsidRDefault="00FF3C83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2606" w:type="dxa"/>
          </w:tcPr>
          <w:p w14:paraId="41CEFEB7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psl.</w:t>
            </w:r>
          </w:p>
        </w:tc>
        <w:tc>
          <w:tcPr>
            <w:tcW w:w="2074" w:type="dxa"/>
          </w:tcPr>
          <w:p w14:paraId="41CEFEB8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B9" w14:textId="77777777" w:rsidR="00FF3C83" w:rsidRPr="00D31E07" w:rsidRDefault="00D31E07">
            <w:pPr>
              <w:suppressAutoHyphens/>
              <w:ind w:firstLine="72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0,15</w:t>
            </w:r>
          </w:p>
          <w:p w14:paraId="41CEFEBA" w14:textId="77777777" w:rsidR="00FF3C83" w:rsidRPr="00D31E07" w:rsidRDefault="00D31E07">
            <w:pPr>
              <w:suppressAutoHyphens/>
              <w:ind w:firstLine="12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0,29</w:t>
            </w:r>
          </w:p>
        </w:tc>
      </w:tr>
      <w:tr w:rsidR="00FF3C83" w:rsidRPr="00D31E07" w14:paraId="41CEFEC7" w14:textId="77777777">
        <w:tc>
          <w:tcPr>
            <w:tcW w:w="669" w:type="dxa"/>
          </w:tcPr>
          <w:p w14:paraId="41CEFEB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7.</w:t>
            </w:r>
          </w:p>
        </w:tc>
        <w:tc>
          <w:tcPr>
            <w:tcW w:w="4839" w:type="dxa"/>
          </w:tcPr>
          <w:p w14:paraId="41CEFEBD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Kopijavimo paslaugos (su popieriumi):</w:t>
            </w:r>
          </w:p>
          <w:p w14:paraId="41CEFEBE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4</w:t>
            </w:r>
          </w:p>
          <w:p w14:paraId="41CEFEBF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3</w:t>
            </w:r>
          </w:p>
          <w:p w14:paraId="41CEFEC0" w14:textId="77777777" w:rsidR="00FF3C83" w:rsidRPr="00D31E07" w:rsidRDefault="00FF3C83">
            <w:pPr>
              <w:suppressAutoHyphens/>
              <w:jc w:val="both"/>
              <w:rPr>
                <w:szCs w:val="24"/>
                <w:lang w:eastAsia="ar-SA"/>
              </w:rPr>
            </w:pPr>
          </w:p>
          <w:p w14:paraId="41CEFEC1" w14:textId="77777777" w:rsidR="00FF3C83" w:rsidRPr="00D31E07" w:rsidRDefault="00FF3C83">
            <w:pPr>
              <w:suppressAutoHyphens/>
              <w:jc w:val="both"/>
              <w:rPr>
                <w:szCs w:val="24"/>
                <w:lang w:eastAsia="ar-SA"/>
              </w:rPr>
            </w:pPr>
          </w:p>
          <w:p w14:paraId="41CEFEC2" w14:textId="77777777" w:rsidR="00FF3C83" w:rsidRPr="00D31E07" w:rsidRDefault="00FF3C83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2606" w:type="dxa"/>
          </w:tcPr>
          <w:p w14:paraId="41CEFEC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kopija</w:t>
            </w:r>
          </w:p>
        </w:tc>
        <w:tc>
          <w:tcPr>
            <w:tcW w:w="2074" w:type="dxa"/>
          </w:tcPr>
          <w:p w14:paraId="41CEFEC4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C5" w14:textId="77777777" w:rsidR="00FF3C83" w:rsidRPr="00D31E07" w:rsidRDefault="00D31E07">
            <w:pPr>
              <w:suppressAutoHyphens/>
              <w:ind w:firstLine="66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0,07</w:t>
            </w:r>
          </w:p>
          <w:p w14:paraId="41CEFEC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0,15</w:t>
            </w:r>
          </w:p>
        </w:tc>
      </w:tr>
      <w:tr w:rsidR="00FF3C83" w:rsidRPr="00D31E07" w14:paraId="41CEFED0" w14:textId="77777777">
        <w:tc>
          <w:tcPr>
            <w:tcW w:w="669" w:type="dxa"/>
          </w:tcPr>
          <w:p w14:paraId="41CEFEC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8.</w:t>
            </w:r>
          </w:p>
        </w:tc>
        <w:tc>
          <w:tcPr>
            <w:tcW w:w="4839" w:type="dxa"/>
          </w:tcPr>
          <w:p w14:paraId="41CEFEC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Kopijavimo paslaugos (be popieriaus):</w:t>
            </w:r>
          </w:p>
          <w:p w14:paraId="41CEFECA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4</w:t>
            </w:r>
          </w:p>
          <w:p w14:paraId="41CEFECB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formato dydis A 3</w:t>
            </w:r>
          </w:p>
        </w:tc>
        <w:tc>
          <w:tcPr>
            <w:tcW w:w="2606" w:type="dxa"/>
          </w:tcPr>
          <w:p w14:paraId="41CEFEC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kopija</w:t>
            </w:r>
          </w:p>
        </w:tc>
        <w:tc>
          <w:tcPr>
            <w:tcW w:w="2074" w:type="dxa"/>
          </w:tcPr>
          <w:p w14:paraId="41CEFECD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CE" w14:textId="77777777" w:rsidR="00FF3C83" w:rsidRPr="00D31E07" w:rsidRDefault="00D31E07">
            <w:pPr>
              <w:suppressAutoHyphens/>
              <w:ind w:firstLine="660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0,06</w:t>
            </w:r>
          </w:p>
          <w:p w14:paraId="41CEFEC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0,12</w:t>
            </w:r>
          </w:p>
        </w:tc>
      </w:tr>
      <w:tr w:rsidR="00FF3C83" w:rsidRPr="00D31E07" w14:paraId="41CEFEE1" w14:textId="77777777">
        <w:tc>
          <w:tcPr>
            <w:tcW w:w="669" w:type="dxa"/>
            <w:tcBorders>
              <w:bottom w:val="single" w:sz="4" w:space="0" w:color="auto"/>
            </w:tcBorders>
          </w:tcPr>
          <w:p w14:paraId="41CEFED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9.</w:t>
            </w:r>
          </w:p>
        </w:tc>
        <w:tc>
          <w:tcPr>
            <w:tcW w:w="4839" w:type="dxa"/>
            <w:tcBorders>
              <w:bottom w:val="single" w:sz="4" w:space="0" w:color="auto"/>
            </w:tcBorders>
          </w:tcPr>
          <w:p w14:paraId="41CEFED2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laminavimo paslaugos:</w:t>
            </w:r>
          </w:p>
          <w:p w14:paraId="41CEFED3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D31E07">
              <w:rPr>
                <w:szCs w:val="24"/>
                <w:lang w:eastAsia="ar-SA"/>
              </w:rPr>
              <w:t>laminato</w:t>
            </w:r>
            <w:proofErr w:type="spellEnd"/>
            <w:r w:rsidRPr="00D31E07">
              <w:rPr>
                <w:szCs w:val="24"/>
                <w:lang w:eastAsia="ar-SA"/>
              </w:rPr>
              <w:t xml:space="preserve"> dydis 65x95</w:t>
            </w:r>
          </w:p>
          <w:p w14:paraId="41CEFED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D31E07">
              <w:rPr>
                <w:szCs w:val="24"/>
                <w:lang w:eastAsia="ar-SA"/>
              </w:rPr>
              <w:t>laminato</w:t>
            </w:r>
            <w:proofErr w:type="spellEnd"/>
            <w:r w:rsidRPr="00D31E07">
              <w:rPr>
                <w:szCs w:val="24"/>
                <w:lang w:eastAsia="ar-SA"/>
              </w:rPr>
              <w:t xml:space="preserve"> dydis 86x110</w:t>
            </w:r>
          </w:p>
          <w:p w14:paraId="41CEFED5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D31E07">
              <w:rPr>
                <w:szCs w:val="24"/>
                <w:lang w:eastAsia="ar-SA"/>
              </w:rPr>
              <w:t>laminato</w:t>
            </w:r>
            <w:proofErr w:type="spellEnd"/>
            <w:r w:rsidRPr="00D31E07">
              <w:rPr>
                <w:szCs w:val="24"/>
                <w:lang w:eastAsia="ar-SA"/>
              </w:rPr>
              <w:t xml:space="preserve"> dydis 150x210</w:t>
            </w:r>
          </w:p>
          <w:p w14:paraId="41CEFED6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D31E07">
              <w:rPr>
                <w:szCs w:val="24"/>
                <w:lang w:eastAsia="ar-SA"/>
              </w:rPr>
              <w:t>laminato</w:t>
            </w:r>
            <w:proofErr w:type="spellEnd"/>
            <w:r w:rsidRPr="00D31E07">
              <w:rPr>
                <w:szCs w:val="24"/>
                <w:lang w:eastAsia="ar-SA"/>
              </w:rPr>
              <w:t xml:space="preserve"> dydis 210x295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41CEFED7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D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vnt.</w:t>
            </w:r>
          </w:p>
          <w:p w14:paraId="41CEFED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vnt.</w:t>
            </w:r>
          </w:p>
          <w:p w14:paraId="41CEFED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vnt.</w:t>
            </w:r>
          </w:p>
          <w:p w14:paraId="41CEFED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vnt.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1CEFEDC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EDD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0,15</w:t>
            </w:r>
          </w:p>
          <w:p w14:paraId="41CEFEDE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0,17</w:t>
            </w:r>
          </w:p>
          <w:p w14:paraId="41CEFED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0,35</w:t>
            </w:r>
          </w:p>
          <w:p w14:paraId="41CEFEE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0,46</w:t>
            </w:r>
          </w:p>
        </w:tc>
      </w:tr>
    </w:tbl>
    <w:p w14:paraId="11B7809A" w14:textId="77777777" w:rsidR="00D31E07" w:rsidRDefault="00D31E07">
      <w:pPr>
        <w:suppressAutoHyphens/>
        <w:jc w:val="both"/>
        <w:rPr>
          <w:b/>
          <w:szCs w:val="24"/>
          <w:lang w:eastAsia="ar-SA"/>
        </w:rPr>
      </w:pPr>
    </w:p>
    <w:p w14:paraId="41CEFEE2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p w14:paraId="41CEFEE3" w14:textId="77777777" w:rsidR="00FF3C83" w:rsidRPr="00D31E07" w:rsidRDefault="00D31E07">
      <w:pPr>
        <w:suppressAutoHyphens/>
        <w:jc w:val="center"/>
        <w:rPr>
          <w:b/>
          <w:szCs w:val="24"/>
          <w:u w:val="single"/>
          <w:lang w:eastAsia="ar-SA"/>
        </w:rPr>
      </w:pPr>
      <w:r w:rsidRPr="00D31E07">
        <w:rPr>
          <w:b/>
          <w:szCs w:val="24"/>
          <w:u w:val="single"/>
          <w:lang w:eastAsia="ar-SA"/>
        </w:rPr>
        <w:t>Įkainiai už teikiamas paslaugas Alytaus r. meno ir sporto mokykloje</w:t>
      </w:r>
    </w:p>
    <w:p w14:paraId="41CEFEE4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4204"/>
        <w:gridCol w:w="2409"/>
        <w:gridCol w:w="2441"/>
      </w:tblGrid>
      <w:tr w:rsidR="00FF3C83" w:rsidRPr="00D31E07" w14:paraId="41CEFEEA" w14:textId="77777777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5" w14:textId="77777777" w:rsidR="00FF3C83" w:rsidRPr="00D31E07" w:rsidRDefault="00D31E07">
            <w:pPr>
              <w:suppressLineNumbers/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Eil.</w:t>
            </w:r>
          </w:p>
          <w:p w14:paraId="41CEFEE6" w14:textId="77777777" w:rsidR="00FF3C83" w:rsidRPr="00D31E07" w:rsidRDefault="00D31E07">
            <w:pPr>
              <w:suppressLineNumbers/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Nr.</w:t>
            </w:r>
          </w:p>
        </w:tc>
        <w:tc>
          <w:tcPr>
            <w:tcW w:w="4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7" w14:textId="77777777" w:rsidR="00FF3C83" w:rsidRPr="00D31E07" w:rsidRDefault="00D31E07">
            <w:pPr>
              <w:suppressLineNumbers/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Teikiamos paslaugos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8" w14:textId="77777777" w:rsidR="00FF3C83" w:rsidRPr="00D31E07" w:rsidRDefault="00D31E07">
            <w:pPr>
              <w:suppressLineNumbers/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Matavimo vienetas</w:t>
            </w:r>
          </w:p>
        </w:tc>
        <w:tc>
          <w:tcPr>
            <w:tcW w:w="2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EE9" w14:textId="77777777" w:rsidR="00FF3C83" w:rsidRPr="00D31E07" w:rsidRDefault="00D31E07">
            <w:pPr>
              <w:suppressLineNumbers/>
              <w:suppressAutoHyphens/>
              <w:ind w:firstLine="6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Įkainis,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</w:p>
        </w:tc>
      </w:tr>
      <w:tr w:rsidR="00FF3C83" w:rsidRPr="00D31E07" w14:paraId="41CEFEFB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B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C" w14:textId="77777777" w:rsidR="00FF3C83" w:rsidRPr="00D31E07" w:rsidRDefault="00D31E07">
            <w:pPr>
              <w:suppressLineNumbers/>
              <w:suppressAutoHyphens/>
              <w:snapToGrid w:val="0"/>
              <w:ind w:firstLine="6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Apgyvendinimo paslauga Daugų irklavimo bazės visame pastate  (Kalvų g. 15, Salos k., Daugų sen., Alytaus r.):</w:t>
            </w:r>
          </w:p>
          <w:p w14:paraId="41CEFEED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>– nuo spalio mėnesio iki balandžio mėnesio imtinai;</w:t>
            </w:r>
          </w:p>
          <w:p w14:paraId="41CEFEEE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nuo gegužės mėnesio iki rugsėjo mėnesio imtinai.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EF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0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1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2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>1 para</w:t>
            </w:r>
          </w:p>
          <w:p w14:paraId="41CEFEF3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4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EF5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6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7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8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 xml:space="preserve">350,00 </w:t>
            </w:r>
          </w:p>
          <w:p w14:paraId="41CEFEF9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EFA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500,00</w:t>
            </w:r>
          </w:p>
        </w:tc>
      </w:tr>
      <w:tr w:rsidR="00FF3C83" w:rsidRPr="00D31E07" w14:paraId="41CEFF17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FC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EFD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Apgyvendinimo paslaugos Daugų irklavimo bazės pastate (Kalvų g.15, Salos k. Daugų sen., Alytaus r.):</w:t>
            </w:r>
          </w:p>
          <w:p w14:paraId="41CEFEFE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dviviečiame kambaryje (lovos be patalynės):</w:t>
            </w:r>
          </w:p>
          <w:p w14:paraId="41CEFEFF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 dviviečiame kambaryje (lovos su patalyne);</w:t>
            </w:r>
          </w:p>
          <w:p w14:paraId="41CEFF00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– </w:t>
            </w:r>
            <w:proofErr w:type="spellStart"/>
            <w:r w:rsidRPr="00D31E07">
              <w:rPr>
                <w:szCs w:val="24"/>
                <w:lang w:eastAsia="ar-SA"/>
              </w:rPr>
              <w:t>vienviečiame</w:t>
            </w:r>
            <w:proofErr w:type="spellEnd"/>
            <w:r w:rsidRPr="00D31E07">
              <w:rPr>
                <w:szCs w:val="24"/>
                <w:lang w:eastAsia="ar-SA"/>
              </w:rPr>
              <w:t xml:space="preserve"> kambaryje (lovos be patalynės):</w:t>
            </w:r>
          </w:p>
          <w:p w14:paraId="41CEFF01" w14:textId="77777777" w:rsidR="00FF3C83" w:rsidRPr="00D31E07" w:rsidRDefault="00D31E07">
            <w:pPr>
              <w:suppressLineNumbers/>
              <w:suppressAutoHyphens/>
              <w:snapToGrid w:val="0"/>
              <w:ind w:firstLine="12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– </w:t>
            </w:r>
            <w:proofErr w:type="spellStart"/>
            <w:r w:rsidRPr="00D31E07">
              <w:rPr>
                <w:szCs w:val="24"/>
                <w:lang w:eastAsia="ar-SA"/>
              </w:rPr>
              <w:t>vienviečiame</w:t>
            </w:r>
            <w:proofErr w:type="spellEnd"/>
            <w:r w:rsidRPr="00D31E07">
              <w:rPr>
                <w:szCs w:val="24"/>
                <w:lang w:eastAsia="ar-SA"/>
              </w:rPr>
              <w:t xml:space="preserve"> kambaryje (lovos su patalyne).</w:t>
            </w:r>
          </w:p>
          <w:p w14:paraId="41CEFF02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03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4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5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6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  <w:p w14:paraId="41CEFF07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8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  <w:p w14:paraId="41CEFF09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A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  <w:p w14:paraId="41CEFF0B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C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0D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E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0F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0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15,00</w:t>
            </w:r>
          </w:p>
          <w:p w14:paraId="41CEFF11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2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20,00</w:t>
            </w:r>
          </w:p>
          <w:p w14:paraId="41CEFF13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4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12,00</w:t>
            </w:r>
          </w:p>
          <w:p w14:paraId="41CEFF15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6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15,00</w:t>
            </w:r>
          </w:p>
        </w:tc>
      </w:tr>
      <w:tr w:rsidR="00FF3C83" w:rsidRPr="00D31E07" w14:paraId="41CEFF27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18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19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Konferencijų, seminarų, kitų renginių organizavimo paslauga:</w:t>
            </w:r>
          </w:p>
          <w:p w14:paraId="41CEFF1A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1 salė;</w:t>
            </w:r>
          </w:p>
          <w:p w14:paraId="41CEFF1B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2 salės;</w:t>
            </w:r>
          </w:p>
          <w:p w14:paraId="41CEFF1C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už kiekvieną papildomą valandą.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1D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E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1F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  <w:p w14:paraId="41CEFF20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  <w:p w14:paraId="41CEFF21" w14:textId="77777777" w:rsidR="00FF3C83" w:rsidRPr="00D31E07" w:rsidRDefault="00D31E07">
            <w:pPr>
              <w:suppressLineNumbers/>
              <w:suppressAutoHyphens/>
              <w:snapToGrid w:val="0"/>
              <w:ind w:firstLine="434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22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23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24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20,00</w:t>
            </w:r>
          </w:p>
          <w:p w14:paraId="41CEFF25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40,00</w:t>
            </w:r>
          </w:p>
          <w:p w14:paraId="41CEFF26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10,00</w:t>
            </w:r>
          </w:p>
        </w:tc>
      </w:tr>
      <w:tr w:rsidR="00FF3C83" w:rsidRPr="00D31E07" w14:paraId="41CEFF2C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28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29" w14:textId="77777777" w:rsidR="00FF3C83" w:rsidRPr="00D31E07" w:rsidRDefault="00D31E07">
            <w:pPr>
              <w:suppressLineNumbers/>
              <w:suppressAutoHyphens/>
              <w:snapToGrid w:val="0"/>
              <w:ind w:firstLine="6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Saunos paslauga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2A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2B" w14:textId="77777777" w:rsidR="00FF3C83" w:rsidRPr="00D31E07" w:rsidRDefault="00D31E07">
            <w:pPr>
              <w:suppressLineNumbers/>
              <w:suppressAutoHyphens/>
              <w:snapToGrid w:val="0"/>
              <w:ind w:firstLine="31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20,00 ( už kiekvieną papildomą valandą 10,00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  <w:r w:rsidRPr="00D31E07">
              <w:rPr>
                <w:szCs w:val="24"/>
                <w:lang w:eastAsia="ar-SA"/>
              </w:rPr>
              <w:t>)</w:t>
            </w:r>
          </w:p>
        </w:tc>
      </w:tr>
      <w:tr w:rsidR="00FF3C83" w:rsidRPr="00D31E07" w14:paraId="41CEFF3B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2D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2E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Plaukiojimo vikingo laivu paslauga:</w:t>
            </w:r>
          </w:p>
          <w:p w14:paraId="41CEFF2F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iki 3 val.;</w:t>
            </w:r>
          </w:p>
          <w:p w14:paraId="41CEFF30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iki 6 val.;</w:t>
            </w:r>
          </w:p>
          <w:p w14:paraId="41CEFF31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– 1 para. </w:t>
            </w:r>
          </w:p>
          <w:p w14:paraId="41CEFF32" w14:textId="77777777" w:rsidR="00FF3C83" w:rsidRPr="00D31E07" w:rsidRDefault="00FF3C83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33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34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iki 3 val.</w:t>
            </w:r>
          </w:p>
          <w:p w14:paraId="41CEFF35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iki 6 val.</w:t>
            </w:r>
          </w:p>
          <w:p w14:paraId="41CEFF36" w14:textId="77777777" w:rsidR="00FF3C83" w:rsidRPr="00D31E07" w:rsidRDefault="00D31E07">
            <w:pPr>
              <w:suppressLineNumbers/>
              <w:suppressAutoHyphens/>
              <w:snapToGrid w:val="0"/>
              <w:ind w:firstLine="31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para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37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38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30,00</w:t>
            </w:r>
          </w:p>
          <w:p w14:paraId="41CEFF39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60,00</w:t>
            </w:r>
          </w:p>
          <w:p w14:paraId="41CEFF3A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120,00</w:t>
            </w:r>
          </w:p>
        </w:tc>
      </w:tr>
      <w:tr w:rsidR="00FF3C83" w:rsidRPr="00D31E07" w14:paraId="41CEFF49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3C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6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3D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Plaukiojimo priemonių instruktoriaus paslauga:</w:t>
            </w:r>
          </w:p>
          <w:p w14:paraId="41CEFF3E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iki 3 val.;</w:t>
            </w:r>
          </w:p>
          <w:p w14:paraId="41CEFF3F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– iki 6 val. </w:t>
            </w:r>
          </w:p>
          <w:p w14:paraId="41CEFF40" w14:textId="77777777" w:rsidR="00FF3C83" w:rsidRPr="00D31E07" w:rsidRDefault="00FF3C83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41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42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43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iki 3 val.</w:t>
            </w:r>
          </w:p>
          <w:p w14:paraId="41CEFF44" w14:textId="77777777" w:rsidR="00FF3C83" w:rsidRPr="00D31E07" w:rsidRDefault="00D31E07">
            <w:pPr>
              <w:suppressLineNumbers/>
              <w:suppressAutoHyphens/>
              <w:snapToGrid w:val="0"/>
              <w:ind w:firstLine="248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iki 6 val.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45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46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47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28,96</w:t>
            </w:r>
          </w:p>
          <w:p w14:paraId="41CEFF48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57,92</w:t>
            </w:r>
          </w:p>
        </w:tc>
      </w:tr>
      <w:tr w:rsidR="00FF3C83" w:rsidRPr="00D31E07" w14:paraId="41CEFF4E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4A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4B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Vikingų laivų transportavimo paslauga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4C" w14:textId="77777777" w:rsidR="00FF3C83" w:rsidRPr="00D31E07" w:rsidRDefault="00D31E07">
            <w:pPr>
              <w:suppressLineNumbers/>
              <w:suppressAutoHyphens/>
              <w:snapToGrid w:val="0"/>
              <w:ind w:firstLine="31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km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4D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0,58</w:t>
            </w:r>
          </w:p>
        </w:tc>
      </w:tr>
      <w:tr w:rsidR="00FF3C83" w:rsidRPr="00D31E07" w14:paraId="41CEFF53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4F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8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0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Gido paslauga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1" w14:textId="77777777" w:rsidR="00FF3C83" w:rsidRPr="00D31E07" w:rsidRDefault="00D31E07">
            <w:pPr>
              <w:suppressLineNumbers/>
              <w:suppressAutoHyphens/>
              <w:snapToGrid w:val="0"/>
              <w:ind w:firstLine="31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52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28,56</w:t>
            </w:r>
          </w:p>
        </w:tc>
      </w:tr>
      <w:tr w:rsidR="00FF3C83" w:rsidRPr="00D31E07" w14:paraId="41CEFF58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4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9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5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Sportinių renginių starto mokestis (įkainis taikomas Alytaus r. meno ir sporto mokyklos renginių dalyviams, atvykusiems iš kitų savivaldybių ugdymo įstaigų)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6" w14:textId="77777777" w:rsidR="00FF3C83" w:rsidRPr="00D31E07" w:rsidRDefault="00D31E07">
            <w:pPr>
              <w:suppressLineNumbers/>
              <w:suppressAutoHyphens/>
              <w:snapToGrid w:val="0"/>
              <w:ind w:firstLine="31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dalyvis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57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1,45</w:t>
            </w:r>
          </w:p>
        </w:tc>
      </w:tr>
      <w:tr w:rsidR="00FF3C83" w:rsidRPr="00D31E07" w14:paraId="41CEFF6B" w14:textId="77777777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9" w14:textId="77777777" w:rsidR="00FF3C83" w:rsidRPr="00D31E07" w:rsidRDefault="00D31E07">
            <w:pPr>
              <w:suppressLineNumbers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10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A" w14:textId="77777777" w:rsidR="00FF3C83" w:rsidRPr="00D31E07" w:rsidRDefault="00D31E07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Konkursų, seminarų dalyvių mokestis (įkainis taikomas Alytaus r. meno ir sporto mokyklos renginių dalyviams, atvykusiems iš kitų savivaldybių ugdymo įstaigų):</w:t>
            </w:r>
          </w:p>
          <w:p w14:paraId="41CEFF5B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– solistui;</w:t>
            </w:r>
          </w:p>
          <w:p w14:paraId="41CEFF5C" w14:textId="77777777" w:rsidR="00FF3C83" w:rsidRPr="00D31E07" w:rsidRDefault="00D31E07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– ansambliui.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EFF5D" w14:textId="77777777" w:rsidR="00FF3C83" w:rsidRPr="00D31E07" w:rsidRDefault="00FF3C83">
            <w:pPr>
              <w:suppressLineNumbers/>
              <w:suppressAutoHyphens/>
              <w:snapToGrid w:val="0"/>
              <w:ind w:firstLine="186"/>
              <w:jc w:val="both"/>
              <w:rPr>
                <w:szCs w:val="24"/>
                <w:lang w:eastAsia="ar-SA"/>
              </w:rPr>
            </w:pPr>
          </w:p>
          <w:p w14:paraId="41CEFF5E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5F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0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1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2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dalyvis</w:t>
            </w:r>
          </w:p>
          <w:p w14:paraId="41CEFF63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dalyvis</w:t>
            </w:r>
          </w:p>
        </w:tc>
        <w:tc>
          <w:tcPr>
            <w:tcW w:w="2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EFF64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5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6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7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8" w14:textId="77777777" w:rsidR="00FF3C83" w:rsidRPr="00D31E07" w:rsidRDefault="00FF3C83">
            <w:pPr>
              <w:suppressLineNumbers/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  <w:p w14:paraId="41CEFF69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2,90</w:t>
            </w:r>
          </w:p>
          <w:p w14:paraId="41CEFF6A" w14:textId="77777777" w:rsidR="00FF3C83" w:rsidRPr="00D31E07" w:rsidRDefault="00D31E07">
            <w:pPr>
              <w:suppressLineNumbers/>
              <w:suppressAutoHyphens/>
              <w:snapToGrid w:val="0"/>
              <w:ind w:firstLine="372"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1,45</w:t>
            </w:r>
          </w:p>
        </w:tc>
      </w:tr>
    </w:tbl>
    <w:p w14:paraId="2B0B76F5" w14:textId="77777777" w:rsidR="00D31E07" w:rsidRDefault="00D31E07">
      <w:pPr>
        <w:suppressAutoHyphens/>
        <w:jc w:val="both"/>
        <w:rPr>
          <w:b/>
          <w:szCs w:val="24"/>
          <w:lang w:eastAsia="ar-SA"/>
        </w:rPr>
      </w:pPr>
    </w:p>
    <w:p w14:paraId="41CEFF6C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p w14:paraId="41CEFF6D" w14:textId="77777777" w:rsidR="00FF3C83" w:rsidRPr="00D31E07" w:rsidRDefault="00D31E07">
      <w:pPr>
        <w:suppressAutoHyphens/>
        <w:jc w:val="center"/>
        <w:rPr>
          <w:b/>
          <w:szCs w:val="24"/>
          <w:u w:val="single"/>
          <w:lang w:eastAsia="ar-SA"/>
        </w:rPr>
      </w:pPr>
      <w:r w:rsidRPr="00D31E07">
        <w:rPr>
          <w:b/>
          <w:szCs w:val="24"/>
          <w:highlight w:val="lightGray"/>
          <w:u w:val="single"/>
          <w:lang w:eastAsia="ar-SA"/>
        </w:rPr>
        <w:t>Atlyginimo už vaiko, ugdomo pagal ikimokyklinio ugdymo programą, išlaikymą įstaigose, kurių savininkė yra Alytaus rajono savivaldybė dydis</w:t>
      </w:r>
    </w:p>
    <w:p w14:paraId="41CEFF6E" w14:textId="77777777" w:rsidR="00FF3C83" w:rsidRPr="00D31E07" w:rsidRDefault="00FF3C83">
      <w:pPr>
        <w:suppressAutoHyphens/>
        <w:jc w:val="center"/>
        <w:rPr>
          <w:b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2520"/>
        <w:gridCol w:w="2325"/>
      </w:tblGrid>
      <w:tr w:rsidR="00FF3C83" w:rsidRPr="00D31E07" w14:paraId="41CEFF74" w14:textId="77777777">
        <w:tc>
          <w:tcPr>
            <w:tcW w:w="648" w:type="dxa"/>
          </w:tcPr>
          <w:p w14:paraId="41CEFF6F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Eil.</w:t>
            </w:r>
          </w:p>
          <w:p w14:paraId="41CEFF70" w14:textId="77777777" w:rsidR="00FF3C83" w:rsidRPr="00D31E07" w:rsidRDefault="00D31E07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Nr.</w:t>
            </w:r>
          </w:p>
        </w:tc>
        <w:tc>
          <w:tcPr>
            <w:tcW w:w="4680" w:type="dxa"/>
          </w:tcPr>
          <w:p w14:paraId="41CEFF7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Teikiamos paslaugos</w:t>
            </w:r>
          </w:p>
        </w:tc>
        <w:tc>
          <w:tcPr>
            <w:tcW w:w="2520" w:type="dxa"/>
          </w:tcPr>
          <w:p w14:paraId="41CEFF72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Matavimo vienetas</w:t>
            </w:r>
          </w:p>
        </w:tc>
        <w:tc>
          <w:tcPr>
            <w:tcW w:w="2325" w:type="dxa"/>
          </w:tcPr>
          <w:p w14:paraId="41CEFF7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Įkainis,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</w:p>
        </w:tc>
      </w:tr>
      <w:tr w:rsidR="00FF3C83" w:rsidRPr="00D31E07" w14:paraId="41CEFF82" w14:textId="77777777">
        <w:tc>
          <w:tcPr>
            <w:tcW w:w="648" w:type="dxa"/>
          </w:tcPr>
          <w:p w14:paraId="41CEFF7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1.</w:t>
            </w:r>
          </w:p>
        </w:tc>
        <w:tc>
          <w:tcPr>
            <w:tcW w:w="4680" w:type="dxa"/>
          </w:tcPr>
          <w:p w14:paraId="41CEFF76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Išlaikymas įstaigose</w:t>
            </w:r>
          </w:p>
          <w:p w14:paraId="41CEFF77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Iš jų:</w:t>
            </w:r>
          </w:p>
          <w:p w14:paraId="41CEFF78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Atlyginimas už maitinimo paslaugas</w:t>
            </w:r>
          </w:p>
          <w:p w14:paraId="41CEFF7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Ugdymo aplinkai</w:t>
            </w:r>
          </w:p>
        </w:tc>
        <w:tc>
          <w:tcPr>
            <w:tcW w:w="2520" w:type="dxa"/>
          </w:tcPr>
          <w:p w14:paraId="41CEFF7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diena</w:t>
            </w:r>
          </w:p>
          <w:p w14:paraId="41CEFF7B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F7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diena</w:t>
            </w:r>
          </w:p>
          <w:p w14:paraId="41CEFF7D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diena</w:t>
            </w:r>
          </w:p>
        </w:tc>
        <w:tc>
          <w:tcPr>
            <w:tcW w:w="2325" w:type="dxa"/>
          </w:tcPr>
          <w:p w14:paraId="41CEFF7E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2,50</w:t>
            </w:r>
          </w:p>
          <w:p w14:paraId="41CEFF7F" w14:textId="77777777" w:rsidR="00FF3C83" w:rsidRPr="00D31E07" w:rsidRDefault="00FF3C8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1CEFF8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2,20</w:t>
            </w:r>
          </w:p>
          <w:p w14:paraId="41CEFF8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0,30</w:t>
            </w:r>
          </w:p>
        </w:tc>
      </w:tr>
    </w:tbl>
    <w:p w14:paraId="47CD538F" w14:textId="77777777" w:rsidR="00D31E07" w:rsidRDefault="00D31E07">
      <w:pPr>
        <w:suppressAutoHyphens/>
        <w:jc w:val="both"/>
        <w:rPr>
          <w:b/>
          <w:szCs w:val="24"/>
          <w:lang w:eastAsia="ar-SA"/>
        </w:rPr>
      </w:pPr>
    </w:p>
    <w:p w14:paraId="41CEFF83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p w14:paraId="41CEFF84" w14:textId="77777777" w:rsidR="00FF3C83" w:rsidRPr="00D31E07" w:rsidRDefault="00D31E07">
      <w:pPr>
        <w:suppressAutoHyphens/>
        <w:ind w:firstLine="62"/>
        <w:jc w:val="center"/>
        <w:rPr>
          <w:b/>
          <w:szCs w:val="24"/>
          <w:u w:val="single"/>
          <w:lang w:eastAsia="ar-SA"/>
        </w:rPr>
      </w:pPr>
      <w:r w:rsidRPr="00D31E07">
        <w:rPr>
          <w:b/>
          <w:szCs w:val="24"/>
          <w:highlight w:val="lightGray"/>
          <w:u w:val="single"/>
          <w:lang w:eastAsia="ar-SA"/>
        </w:rPr>
        <w:t>Įkainiai už brandos egzaminų vykdymą, vertinimą ir apeliacijų nagrinėjimą Alytaus rajono savivaldybės bendrojo ugdymo įstaigose</w:t>
      </w:r>
    </w:p>
    <w:p w14:paraId="41CEFF85" w14:textId="77777777" w:rsidR="00FF3C83" w:rsidRPr="00D31E07" w:rsidRDefault="00FF3C83">
      <w:pPr>
        <w:suppressAutoHyphens/>
        <w:jc w:val="center"/>
        <w:rPr>
          <w:szCs w:val="24"/>
          <w:u w:val="single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681"/>
        <w:gridCol w:w="2520"/>
        <w:gridCol w:w="2325"/>
      </w:tblGrid>
      <w:tr w:rsidR="00FF3C83" w:rsidRPr="00D31E07" w14:paraId="41CEFF8B" w14:textId="77777777">
        <w:tc>
          <w:tcPr>
            <w:tcW w:w="647" w:type="dxa"/>
            <w:tcBorders>
              <w:bottom w:val="single" w:sz="4" w:space="0" w:color="auto"/>
            </w:tcBorders>
          </w:tcPr>
          <w:p w14:paraId="41CEFF86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Eil.</w:t>
            </w:r>
          </w:p>
          <w:p w14:paraId="41CEFF87" w14:textId="77777777" w:rsidR="00FF3C83" w:rsidRPr="00D31E07" w:rsidRDefault="00D31E07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Nr.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41CEFF8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Teikiamos paslaugos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CEFF8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Matavimo vienetas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1CEFF8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Įkainis,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</w:p>
        </w:tc>
      </w:tr>
      <w:tr w:rsidR="00FF3C83" w:rsidRPr="00D31E07" w14:paraId="41CEFF8D" w14:textId="77777777">
        <w:tc>
          <w:tcPr>
            <w:tcW w:w="10173" w:type="dxa"/>
            <w:gridSpan w:val="4"/>
            <w:tcBorders>
              <w:bottom w:val="single" w:sz="4" w:space="0" w:color="auto"/>
            </w:tcBorders>
          </w:tcPr>
          <w:p w14:paraId="41CEFF8C" w14:textId="77777777" w:rsidR="00FF3C83" w:rsidRPr="00D31E07" w:rsidRDefault="00D31E07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 w:rsidRPr="00D31E07">
              <w:rPr>
                <w:b/>
                <w:szCs w:val="24"/>
                <w:lang w:eastAsia="ar-SA"/>
              </w:rPr>
              <w:t>Apmokėjimas už valstybinių brandos egzaminų vykdymą</w:t>
            </w:r>
          </w:p>
        </w:tc>
      </w:tr>
      <w:tr w:rsidR="00FF3C83" w:rsidRPr="00D31E07" w14:paraId="41CEFF92" w14:textId="77777777">
        <w:tc>
          <w:tcPr>
            <w:tcW w:w="647" w:type="dxa"/>
            <w:tcBorders>
              <w:top w:val="single" w:sz="4" w:space="0" w:color="auto"/>
            </w:tcBorders>
          </w:tcPr>
          <w:p w14:paraId="41CEFF8E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41CEFF8F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vyresniojo vykdytojo atliekamas funkcijas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1CEFF9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1CEFF9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4,05</w:t>
            </w:r>
          </w:p>
        </w:tc>
      </w:tr>
      <w:tr w:rsidR="00FF3C83" w:rsidRPr="00D31E07" w14:paraId="41CEFF97" w14:textId="77777777">
        <w:tc>
          <w:tcPr>
            <w:tcW w:w="647" w:type="dxa"/>
            <w:tcBorders>
              <w:bottom w:val="single" w:sz="4" w:space="0" w:color="auto"/>
            </w:tcBorders>
          </w:tcPr>
          <w:p w14:paraId="41CEFF9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2.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41CEFF9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administratoriaus atliekamas funkcijas</w:t>
            </w:r>
          </w:p>
        </w:tc>
        <w:tc>
          <w:tcPr>
            <w:tcW w:w="2520" w:type="dxa"/>
          </w:tcPr>
          <w:p w14:paraId="41CEFF9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</w:tcPr>
          <w:p w14:paraId="41CEFF9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3,77</w:t>
            </w:r>
          </w:p>
        </w:tc>
      </w:tr>
      <w:tr w:rsidR="00FF3C83" w:rsidRPr="00D31E07" w14:paraId="41CEFF9C" w14:textId="77777777">
        <w:tc>
          <w:tcPr>
            <w:tcW w:w="647" w:type="dxa"/>
            <w:tcBorders>
              <w:bottom w:val="single" w:sz="4" w:space="0" w:color="auto"/>
            </w:tcBorders>
          </w:tcPr>
          <w:p w14:paraId="41CEFF9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3.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41CEFF9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vykdytojo atliekamas funkcijas</w:t>
            </w:r>
          </w:p>
        </w:tc>
        <w:tc>
          <w:tcPr>
            <w:tcW w:w="2520" w:type="dxa"/>
          </w:tcPr>
          <w:p w14:paraId="41CEFF9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</w:tcPr>
          <w:p w14:paraId="41CEFF9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3,19</w:t>
            </w:r>
          </w:p>
        </w:tc>
      </w:tr>
      <w:tr w:rsidR="00FF3C83" w:rsidRPr="00D31E07" w14:paraId="41CEFF9E" w14:textId="77777777">
        <w:tc>
          <w:tcPr>
            <w:tcW w:w="10173" w:type="dxa"/>
            <w:gridSpan w:val="4"/>
            <w:tcBorders>
              <w:bottom w:val="single" w:sz="4" w:space="0" w:color="auto"/>
            </w:tcBorders>
          </w:tcPr>
          <w:p w14:paraId="41CEFF9D" w14:textId="77777777" w:rsidR="00FF3C83" w:rsidRPr="00D31E07" w:rsidRDefault="00D31E07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 w:rsidRPr="00D31E07">
              <w:rPr>
                <w:b/>
                <w:szCs w:val="24"/>
                <w:lang w:eastAsia="ar-SA"/>
              </w:rPr>
              <w:t xml:space="preserve">Apmokėjimas už </w:t>
            </w:r>
            <w:proofErr w:type="spellStart"/>
            <w:r w:rsidRPr="00D31E07">
              <w:rPr>
                <w:b/>
                <w:szCs w:val="24"/>
                <w:lang w:eastAsia="ar-SA"/>
              </w:rPr>
              <w:t>pagridinės</w:t>
            </w:r>
            <w:proofErr w:type="spellEnd"/>
            <w:r w:rsidRPr="00D31E07">
              <w:rPr>
                <w:b/>
                <w:szCs w:val="24"/>
                <w:lang w:eastAsia="ar-SA"/>
              </w:rPr>
              <w:t xml:space="preserve"> ir pakartotinės sesijų mokyklinių brandos egzaminų vykdymą, kandidatų darbų vertinimą ir apeliacijų nagrinėjimą</w:t>
            </w:r>
          </w:p>
        </w:tc>
      </w:tr>
      <w:tr w:rsidR="00FF3C83" w:rsidRPr="00D31E07" w14:paraId="41CEFFA3" w14:textId="77777777"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CEFF9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14:paraId="41CEFFA0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vyresniojo vykdytojo atliekamas funkcijas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1CEFFA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FA2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3,19</w:t>
            </w:r>
          </w:p>
        </w:tc>
      </w:tr>
      <w:tr w:rsidR="00FF3C83" w:rsidRPr="00D31E07" w14:paraId="41CEFFA8" w14:textId="77777777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41CEFFA4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2.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41CEFFA5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administratoriaus atliekamas funkcijas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CEFFA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</w:tcPr>
          <w:p w14:paraId="41CEFFA7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2,90</w:t>
            </w:r>
          </w:p>
        </w:tc>
      </w:tr>
      <w:tr w:rsidR="00FF3C83" w:rsidRPr="00D31E07" w14:paraId="41CEFFAD" w14:textId="77777777">
        <w:tc>
          <w:tcPr>
            <w:tcW w:w="647" w:type="dxa"/>
            <w:tcBorders>
              <w:top w:val="single" w:sz="4" w:space="0" w:color="auto"/>
            </w:tcBorders>
          </w:tcPr>
          <w:p w14:paraId="41CEFFA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41CEFFAA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vykdytojo atliekamas funkcijas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1CEFFA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1CEFFA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2,32</w:t>
            </w:r>
          </w:p>
        </w:tc>
      </w:tr>
      <w:tr w:rsidR="00FF3C83" w:rsidRPr="00D31E07" w14:paraId="41CEFFB2" w14:textId="77777777">
        <w:tc>
          <w:tcPr>
            <w:tcW w:w="647" w:type="dxa"/>
          </w:tcPr>
          <w:p w14:paraId="41CEFFAE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4.</w:t>
            </w:r>
          </w:p>
        </w:tc>
        <w:tc>
          <w:tcPr>
            <w:tcW w:w="4681" w:type="dxa"/>
          </w:tcPr>
          <w:p w14:paraId="41CEFFAF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vertintojo įvertintą kandidato ar apeliacinės komisijos nario įvertintą apelianto darbą (jei vertina keli vertintojai, įkainis atitinkamai dalijamas)</w:t>
            </w:r>
          </w:p>
        </w:tc>
        <w:tc>
          <w:tcPr>
            <w:tcW w:w="2520" w:type="dxa"/>
          </w:tcPr>
          <w:p w14:paraId="41CEFFB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vnt.</w:t>
            </w:r>
          </w:p>
        </w:tc>
        <w:tc>
          <w:tcPr>
            <w:tcW w:w="2325" w:type="dxa"/>
          </w:tcPr>
          <w:p w14:paraId="41CEFFB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2,03</w:t>
            </w:r>
          </w:p>
        </w:tc>
      </w:tr>
      <w:tr w:rsidR="00FF3C83" w:rsidRPr="00D31E07" w14:paraId="41CEFFB7" w14:textId="77777777">
        <w:tc>
          <w:tcPr>
            <w:tcW w:w="647" w:type="dxa"/>
          </w:tcPr>
          <w:p w14:paraId="41CEFFB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5.</w:t>
            </w:r>
          </w:p>
        </w:tc>
        <w:tc>
          <w:tcPr>
            <w:tcW w:w="4681" w:type="dxa"/>
          </w:tcPr>
          <w:p w14:paraId="41CEFFB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vertinimo ir apeliacijos komisijos pirmininko atliekamas funkcijas</w:t>
            </w:r>
          </w:p>
        </w:tc>
        <w:tc>
          <w:tcPr>
            <w:tcW w:w="2520" w:type="dxa"/>
          </w:tcPr>
          <w:p w14:paraId="41CEFFB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</w:tcPr>
          <w:p w14:paraId="41CEFFB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2,42</w:t>
            </w:r>
          </w:p>
        </w:tc>
      </w:tr>
      <w:tr w:rsidR="00FF3C83" w:rsidRPr="00D31E07" w14:paraId="41CEFFBC" w14:textId="77777777">
        <w:tc>
          <w:tcPr>
            <w:tcW w:w="647" w:type="dxa"/>
          </w:tcPr>
          <w:p w14:paraId="41CEFFB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6.</w:t>
            </w:r>
          </w:p>
        </w:tc>
        <w:tc>
          <w:tcPr>
            <w:tcW w:w="4681" w:type="dxa"/>
          </w:tcPr>
          <w:p w14:paraId="41CEFFB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menų dalykų, technologijų ir profesijos  mokytojo (darbo vadovo) atliekamas funkcijas</w:t>
            </w:r>
          </w:p>
        </w:tc>
        <w:tc>
          <w:tcPr>
            <w:tcW w:w="2520" w:type="dxa"/>
          </w:tcPr>
          <w:p w14:paraId="41CEFFB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val.</w:t>
            </w:r>
          </w:p>
        </w:tc>
        <w:tc>
          <w:tcPr>
            <w:tcW w:w="2325" w:type="dxa"/>
          </w:tcPr>
          <w:p w14:paraId="41CEFFB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3,48</w:t>
            </w:r>
          </w:p>
        </w:tc>
      </w:tr>
    </w:tbl>
    <w:p w14:paraId="41CEFFBD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p w14:paraId="41CEFFBE" w14:textId="77777777" w:rsidR="00FF3C83" w:rsidRPr="00D31E07" w:rsidRDefault="00FF3C83">
      <w:pPr>
        <w:suppressAutoHyphens/>
        <w:jc w:val="both"/>
        <w:rPr>
          <w:b/>
          <w:szCs w:val="24"/>
          <w:lang w:eastAsia="ar-SA"/>
        </w:rPr>
      </w:pPr>
    </w:p>
    <w:p w14:paraId="41CEFFBF" w14:textId="77777777" w:rsidR="00FF3C83" w:rsidRPr="00D31E07" w:rsidRDefault="00D31E07">
      <w:pPr>
        <w:suppressAutoHyphens/>
        <w:jc w:val="center"/>
        <w:rPr>
          <w:b/>
          <w:szCs w:val="24"/>
          <w:u w:val="single"/>
          <w:lang w:eastAsia="ar-SA"/>
        </w:rPr>
      </w:pPr>
      <w:r w:rsidRPr="00D31E07">
        <w:rPr>
          <w:b/>
          <w:szCs w:val="24"/>
          <w:highlight w:val="lightGray"/>
          <w:u w:val="single"/>
          <w:lang w:eastAsia="ar-SA"/>
        </w:rPr>
        <w:t>Mokesčio dydis už vaikų neformalųjį ugdymą</w:t>
      </w:r>
    </w:p>
    <w:p w14:paraId="41CEFFC0" w14:textId="77777777" w:rsidR="00FF3C83" w:rsidRPr="00D31E07" w:rsidRDefault="00FF3C83">
      <w:pPr>
        <w:suppressAutoHyphens/>
        <w:jc w:val="center"/>
        <w:rPr>
          <w:szCs w:val="24"/>
          <w:u w:val="single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3765"/>
      </w:tblGrid>
      <w:tr w:rsidR="00FF3C83" w:rsidRPr="00D31E07" w14:paraId="41CEFFC6" w14:textId="77777777">
        <w:tc>
          <w:tcPr>
            <w:tcW w:w="648" w:type="dxa"/>
          </w:tcPr>
          <w:p w14:paraId="41CEFFC1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Eil.</w:t>
            </w:r>
          </w:p>
          <w:p w14:paraId="41CEFFC2" w14:textId="77777777" w:rsidR="00FF3C83" w:rsidRPr="00D31E07" w:rsidRDefault="00D31E07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Nr.</w:t>
            </w:r>
          </w:p>
        </w:tc>
        <w:tc>
          <w:tcPr>
            <w:tcW w:w="3960" w:type="dxa"/>
          </w:tcPr>
          <w:p w14:paraId="41CEFFC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Teikiamos paslaugos</w:t>
            </w:r>
          </w:p>
        </w:tc>
        <w:tc>
          <w:tcPr>
            <w:tcW w:w="1800" w:type="dxa"/>
          </w:tcPr>
          <w:p w14:paraId="41CEFFC4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Matavimo vienetas</w:t>
            </w:r>
          </w:p>
        </w:tc>
        <w:tc>
          <w:tcPr>
            <w:tcW w:w="3765" w:type="dxa"/>
          </w:tcPr>
          <w:p w14:paraId="41CEFFC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Įkainis, </w:t>
            </w:r>
            <w:proofErr w:type="spellStart"/>
            <w:r w:rsidRPr="00D31E07">
              <w:rPr>
                <w:szCs w:val="24"/>
                <w:lang w:eastAsia="ar-SA"/>
              </w:rPr>
              <w:t>Eur</w:t>
            </w:r>
            <w:proofErr w:type="spellEnd"/>
          </w:p>
        </w:tc>
      </w:tr>
      <w:tr w:rsidR="00FF3C83" w:rsidRPr="00D31E07" w14:paraId="41CEFFC8" w14:textId="77777777">
        <w:tc>
          <w:tcPr>
            <w:tcW w:w="10173" w:type="dxa"/>
            <w:gridSpan w:val="4"/>
          </w:tcPr>
          <w:p w14:paraId="41CEFFC7" w14:textId="77777777" w:rsidR="00FF3C83" w:rsidRPr="00D31E07" w:rsidRDefault="00D31E07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 w:rsidRPr="00D31E07">
              <w:rPr>
                <w:b/>
                <w:szCs w:val="24"/>
                <w:lang w:eastAsia="ar-SA"/>
              </w:rPr>
              <w:t>Mokesčio dydis už vaikų neformalųjį ugdymą Alytaus r. meno ir sporto mokykloje</w:t>
            </w:r>
          </w:p>
        </w:tc>
      </w:tr>
      <w:tr w:rsidR="00FF3C83" w:rsidRPr="00D31E07" w14:paraId="41CEFFCD" w14:textId="77777777">
        <w:tc>
          <w:tcPr>
            <w:tcW w:w="648" w:type="dxa"/>
          </w:tcPr>
          <w:p w14:paraId="41CEFFC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1.</w:t>
            </w:r>
          </w:p>
        </w:tc>
        <w:tc>
          <w:tcPr>
            <w:tcW w:w="3960" w:type="dxa"/>
          </w:tcPr>
          <w:p w14:paraId="41CEFFCA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muzikos skyriaus pradinio ugdymo programą</w:t>
            </w:r>
          </w:p>
        </w:tc>
        <w:tc>
          <w:tcPr>
            <w:tcW w:w="1800" w:type="dxa"/>
          </w:tcPr>
          <w:p w14:paraId="41CEFFC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CC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7,24</w:t>
            </w:r>
          </w:p>
        </w:tc>
      </w:tr>
      <w:tr w:rsidR="00FF3C83" w:rsidRPr="00D31E07" w14:paraId="41CEFFD2" w14:textId="77777777">
        <w:tc>
          <w:tcPr>
            <w:tcW w:w="648" w:type="dxa"/>
          </w:tcPr>
          <w:p w14:paraId="41CEFFCE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2.</w:t>
            </w:r>
          </w:p>
        </w:tc>
        <w:tc>
          <w:tcPr>
            <w:tcW w:w="3960" w:type="dxa"/>
          </w:tcPr>
          <w:p w14:paraId="41CEFFCF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muzikos skyriaus pagrindinio ugdymo programą</w:t>
            </w:r>
          </w:p>
        </w:tc>
        <w:tc>
          <w:tcPr>
            <w:tcW w:w="1800" w:type="dxa"/>
          </w:tcPr>
          <w:p w14:paraId="41CEFFD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D1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13,03</w:t>
            </w:r>
          </w:p>
        </w:tc>
      </w:tr>
      <w:tr w:rsidR="00FF3C83" w:rsidRPr="00D31E07" w14:paraId="41CEFFD7" w14:textId="77777777">
        <w:tc>
          <w:tcPr>
            <w:tcW w:w="648" w:type="dxa"/>
          </w:tcPr>
          <w:p w14:paraId="41CEFFD3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3.</w:t>
            </w:r>
          </w:p>
        </w:tc>
        <w:tc>
          <w:tcPr>
            <w:tcW w:w="3960" w:type="dxa"/>
          </w:tcPr>
          <w:p w14:paraId="41CEFFD4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muzikos mėgėjų programą</w:t>
            </w:r>
          </w:p>
        </w:tc>
        <w:tc>
          <w:tcPr>
            <w:tcW w:w="1800" w:type="dxa"/>
          </w:tcPr>
          <w:p w14:paraId="41CEFFD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D6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17,38</w:t>
            </w:r>
          </w:p>
        </w:tc>
      </w:tr>
      <w:tr w:rsidR="00FF3C83" w:rsidRPr="00D31E07" w14:paraId="41CEFFDC" w14:textId="77777777">
        <w:tc>
          <w:tcPr>
            <w:tcW w:w="648" w:type="dxa"/>
          </w:tcPr>
          <w:p w14:paraId="41CEFFD8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4.</w:t>
            </w:r>
          </w:p>
        </w:tc>
        <w:tc>
          <w:tcPr>
            <w:tcW w:w="3960" w:type="dxa"/>
          </w:tcPr>
          <w:p w14:paraId="41CEFFD9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dailės skyriaus pradinio ugdymo programą</w:t>
            </w:r>
          </w:p>
        </w:tc>
        <w:tc>
          <w:tcPr>
            <w:tcW w:w="1800" w:type="dxa"/>
          </w:tcPr>
          <w:p w14:paraId="41CEFFD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DB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7,24</w:t>
            </w:r>
          </w:p>
        </w:tc>
      </w:tr>
      <w:tr w:rsidR="00FF3C83" w:rsidRPr="00D31E07" w14:paraId="41CEFFE1" w14:textId="77777777">
        <w:tc>
          <w:tcPr>
            <w:tcW w:w="648" w:type="dxa"/>
          </w:tcPr>
          <w:p w14:paraId="41CEFFDD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5.</w:t>
            </w:r>
          </w:p>
        </w:tc>
        <w:tc>
          <w:tcPr>
            <w:tcW w:w="3960" w:type="dxa"/>
          </w:tcPr>
          <w:p w14:paraId="41CEFFDE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 xml:space="preserve">Už dailės skyriaus pagrindinio </w:t>
            </w:r>
            <w:r w:rsidRPr="00D31E07">
              <w:rPr>
                <w:szCs w:val="24"/>
                <w:lang w:eastAsia="ar-SA"/>
              </w:rPr>
              <w:lastRenderedPageBreak/>
              <w:t>ugdymo programą</w:t>
            </w:r>
          </w:p>
        </w:tc>
        <w:tc>
          <w:tcPr>
            <w:tcW w:w="1800" w:type="dxa"/>
          </w:tcPr>
          <w:p w14:paraId="41CEFFDF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>1 mėn.</w:t>
            </w:r>
          </w:p>
        </w:tc>
        <w:tc>
          <w:tcPr>
            <w:tcW w:w="3765" w:type="dxa"/>
          </w:tcPr>
          <w:p w14:paraId="41CEFFE0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7,24</w:t>
            </w:r>
          </w:p>
        </w:tc>
      </w:tr>
      <w:tr w:rsidR="00FF3C83" w:rsidRPr="00D31E07" w14:paraId="41CEFFE6" w14:textId="77777777">
        <w:tc>
          <w:tcPr>
            <w:tcW w:w="648" w:type="dxa"/>
          </w:tcPr>
          <w:p w14:paraId="41CEFFE2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960" w:type="dxa"/>
          </w:tcPr>
          <w:p w14:paraId="41CEFFE3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Už dailės tęstines studijas</w:t>
            </w:r>
          </w:p>
        </w:tc>
        <w:tc>
          <w:tcPr>
            <w:tcW w:w="1800" w:type="dxa"/>
          </w:tcPr>
          <w:p w14:paraId="41CEFFE4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E5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17,38</w:t>
            </w:r>
          </w:p>
        </w:tc>
      </w:tr>
      <w:tr w:rsidR="00FF3C83" w:rsidRPr="00D31E07" w14:paraId="41CEFFEB" w14:textId="77777777">
        <w:tc>
          <w:tcPr>
            <w:tcW w:w="648" w:type="dxa"/>
          </w:tcPr>
          <w:p w14:paraId="41CEFFE7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7.</w:t>
            </w:r>
          </w:p>
        </w:tc>
        <w:tc>
          <w:tcPr>
            <w:tcW w:w="3960" w:type="dxa"/>
          </w:tcPr>
          <w:p w14:paraId="41CEFFE8" w14:textId="77777777" w:rsidR="00FF3C83" w:rsidRPr="00D31E07" w:rsidRDefault="00D31E07">
            <w:pPr>
              <w:suppressAutoHyphens/>
              <w:jc w:val="both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Sporto srityje</w:t>
            </w:r>
          </w:p>
        </w:tc>
        <w:tc>
          <w:tcPr>
            <w:tcW w:w="1800" w:type="dxa"/>
          </w:tcPr>
          <w:p w14:paraId="41CEFFE9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1 mėn.</w:t>
            </w:r>
          </w:p>
        </w:tc>
        <w:tc>
          <w:tcPr>
            <w:tcW w:w="3765" w:type="dxa"/>
          </w:tcPr>
          <w:p w14:paraId="41CEFFEA" w14:textId="77777777" w:rsidR="00FF3C83" w:rsidRPr="00D31E07" w:rsidRDefault="00D31E07">
            <w:pPr>
              <w:suppressAutoHyphens/>
              <w:jc w:val="center"/>
              <w:rPr>
                <w:szCs w:val="24"/>
                <w:lang w:eastAsia="ar-SA"/>
              </w:rPr>
            </w:pPr>
            <w:r w:rsidRPr="00D31E07">
              <w:rPr>
                <w:szCs w:val="24"/>
                <w:lang w:eastAsia="ar-SA"/>
              </w:rPr>
              <w:t>2,90</w:t>
            </w:r>
          </w:p>
        </w:tc>
      </w:tr>
      <w:tr w:rsidR="00FF3C83" w:rsidRPr="00D31E07" w14:paraId="41CEFFED" w14:textId="77777777">
        <w:tc>
          <w:tcPr>
            <w:tcW w:w="10173" w:type="dxa"/>
            <w:gridSpan w:val="4"/>
          </w:tcPr>
          <w:p w14:paraId="41CEFFEC" w14:textId="77777777" w:rsidR="00FF3C83" w:rsidRPr="00D31E07" w:rsidRDefault="00FF3C83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14:paraId="41CEFFF1" w14:textId="77777777" w:rsidR="00FF3C83" w:rsidRPr="00D31E07" w:rsidRDefault="00FF3C83">
      <w:pPr>
        <w:suppressAutoHyphens/>
        <w:ind w:firstLine="3658"/>
        <w:rPr>
          <w:szCs w:val="24"/>
          <w:lang w:eastAsia="ar-SA"/>
        </w:rPr>
      </w:pPr>
    </w:p>
    <w:p w14:paraId="41CEFFF2" w14:textId="77777777" w:rsidR="00FF3C83" w:rsidRPr="00D31E07" w:rsidRDefault="00FF3C83"/>
    <w:sectPr w:rsidR="00FF3C83" w:rsidRPr="00D31E07" w:rsidSect="00D31E07">
      <w:pgSz w:w="11906" w:h="16838"/>
      <w:pgMar w:top="899" w:right="567" w:bottom="1134" w:left="1701" w:header="567" w:footer="567" w:gutter="0"/>
      <w:pgNumType w:start="1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8B023" w14:textId="77777777" w:rsidR="0037616B" w:rsidRDefault="0037616B">
      <w:pPr>
        <w:suppressAutoHyphens/>
        <w:rPr>
          <w:szCs w:val="24"/>
          <w:lang w:val="en-US" w:eastAsia="ar-SA"/>
        </w:rPr>
      </w:pPr>
      <w:r>
        <w:rPr>
          <w:szCs w:val="24"/>
          <w:lang w:val="en-US" w:eastAsia="ar-SA"/>
        </w:rPr>
        <w:separator/>
      </w:r>
    </w:p>
  </w:endnote>
  <w:endnote w:type="continuationSeparator" w:id="0">
    <w:p w14:paraId="6F93F62C" w14:textId="77777777" w:rsidR="0037616B" w:rsidRDefault="0037616B">
      <w:pPr>
        <w:suppressAutoHyphens/>
        <w:rPr>
          <w:szCs w:val="24"/>
          <w:lang w:val="en-US" w:eastAsia="ar-SA"/>
        </w:rPr>
      </w:pPr>
      <w:r>
        <w:rPr>
          <w:szCs w:val="24"/>
          <w:lang w:val="en-US"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89DC" w14:textId="77777777" w:rsidR="00D31E07" w:rsidRDefault="00D31E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6CBE0" w14:textId="77777777" w:rsidR="00D31E07" w:rsidRDefault="00D31E0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2F00A" w14:textId="77777777" w:rsidR="00D31E07" w:rsidRDefault="00D31E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B98CF" w14:textId="77777777" w:rsidR="0037616B" w:rsidRDefault="0037616B">
      <w:pPr>
        <w:suppressAutoHyphens/>
        <w:rPr>
          <w:szCs w:val="24"/>
          <w:lang w:val="en-US" w:eastAsia="ar-SA"/>
        </w:rPr>
      </w:pPr>
      <w:r>
        <w:rPr>
          <w:szCs w:val="24"/>
          <w:lang w:val="en-US" w:eastAsia="ar-SA"/>
        </w:rPr>
        <w:separator/>
      </w:r>
    </w:p>
  </w:footnote>
  <w:footnote w:type="continuationSeparator" w:id="0">
    <w:p w14:paraId="1FC27445" w14:textId="77777777" w:rsidR="0037616B" w:rsidRDefault="0037616B">
      <w:pPr>
        <w:suppressAutoHyphens/>
        <w:rPr>
          <w:szCs w:val="24"/>
          <w:lang w:val="en-US" w:eastAsia="ar-SA"/>
        </w:rPr>
      </w:pPr>
      <w:r>
        <w:rPr>
          <w:szCs w:val="24"/>
          <w:lang w:val="en-US"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6D38F" w14:textId="77777777" w:rsidR="00D31E07" w:rsidRDefault="00D31E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333912"/>
      <w:docPartObj>
        <w:docPartGallery w:val="Page Numbers (Top of Page)"/>
        <w:docPartUnique/>
      </w:docPartObj>
    </w:sdtPr>
    <w:sdtEndPr/>
    <w:sdtContent>
      <w:p w14:paraId="21DF8D25" w14:textId="00971686" w:rsidR="00D31E07" w:rsidRDefault="00D31E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C93">
          <w:rPr>
            <w:noProof/>
          </w:rPr>
          <w:t>4</w:t>
        </w:r>
        <w:r>
          <w:fldChar w:fldCharType="end"/>
        </w:r>
      </w:p>
    </w:sdtContent>
  </w:sdt>
  <w:p w14:paraId="04912BB1" w14:textId="77777777" w:rsidR="00D31E07" w:rsidRDefault="00D31E0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66022" w14:textId="77777777" w:rsidR="00D31E07" w:rsidRDefault="00D31E0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9"/>
    <w:rsid w:val="000C3C93"/>
    <w:rsid w:val="002671E6"/>
    <w:rsid w:val="0037616B"/>
    <w:rsid w:val="00892059"/>
    <w:rsid w:val="00D31E07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CE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31E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1E07"/>
  </w:style>
  <w:style w:type="paragraph" w:styleId="Porat">
    <w:name w:val="footer"/>
    <w:basedOn w:val="prastasis"/>
    <w:link w:val="PoratDiagrama"/>
    <w:rsid w:val="00D31E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1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31E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1E07"/>
  </w:style>
  <w:style w:type="paragraph" w:styleId="Porat">
    <w:name w:val="footer"/>
    <w:basedOn w:val="prastasis"/>
    <w:link w:val="PoratDiagrama"/>
    <w:rsid w:val="00D31E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3852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6037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Nijole_sviet</dc:creator>
  <cp:lastModifiedBy>Pavaduotoja Danguole</cp:lastModifiedBy>
  <cp:revision>2</cp:revision>
  <cp:lastPrinted>2021-10-28T07:15:00Z</cp:lastPrinted>
  <dcterms:created xsi:type="dcterms:W3CDTF">2021-10-28T07:15:00Z</dcterms:created>
  <dcterms:modified xsi:type="dcterms:W3CDTF">2021-10-28T07:15:00Z</dcterms:modified>
</cp:coreProperties>
</file>